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《步步高》60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《语文练习册》第七课4、5、6、7题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《步步高》61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《试题汇编》现代文一、二、诗歌鉴赏、文言一、文言二，做完订正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120分钟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3"/>
      <w:bookmarkStart w:id="4" w:name="OLE_LINK14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bookmarkEnd w:id="3"/>
    <w:bookmarkEnd w:id="4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完成拾级55-56页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完成第6课练习册第1,2题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完成拾级56-57页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完成第6课练习册第3,4题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完成拾级58-59页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预习《为了忘却的记念》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完成拾级60-64页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完成第6课练习册6,7题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完成现代文阅读补充练习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70分钟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二模考试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二模考试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二模考试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1.课内实词积累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100分钟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正切函数的图像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正切函数的性质1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正切函数的性质2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单元复习卷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数学归纳法1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数学归纳法2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复习题A组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复习题B组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清明假期练习三份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词汇书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语法练习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订正错题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清明假期练习考卷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7"/>
              </w:rPr>
            </w:pPr>
            <w:r>
              <w:rPr>
                <w:rFonts w:hint="default"/>
                <w:sz w:val="28"/>
                <w:szCs w:val="28"/>
                <w:woUserID w:val="27"/>
              </w:rPr>
              <w:t>120分钟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1.入门4 1～20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2.错题整理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1.入门4 21～40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2.错题整理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入门4 41～60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1.第3课单词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2.错题整理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3.模卷3听力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4.入门单词练习4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60min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5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bookmarkEnd w:id="5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Day 8词汇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崇明词汇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Day 9词汇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崇明概要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词汇+概要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Day 10词汇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杨浦语法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语法+词汇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闵行作文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Day 11词汇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作文+听力+词汇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100分钟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6" w:name="OLE_LINK16"/>
      <w:bookmarkStart w:id="7" w:name="OLE_LINK15"/>
      <w:r>
        <w:rPr>
          <w:rFonts w:hint="eastAsia"/>
          <w:sz w:val="28"/>
          <w:szCs w:val="28"/>
        </w:rPr>
        <w:t>三</w:t>
      </w:r>
      <w:bookmarkEnd w:id="6"/>
      <w:bookmarkEnd w:id="7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1.崇明前三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2.崇明摘词背词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口头+笔头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1.崇明后四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2.崇明后四摘词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口头+笔头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1.崇明ST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2.崇明听力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口头+笔头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1.二模卷订正复习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口头+笔头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二模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二模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二模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1.二模错题整理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2.二模听说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书面&amp;口头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练习册圆周运动的应用T6-T8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同步学典圆周运动的应用P44、45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同步学典圆周运动的应用P46、47、48练习册开普勒第一定律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30min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金典交变电流P117-119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选择必修二练习册P28-30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金典变压器P120-121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选择必修二练习册P32-34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9"/>
              </w:rPr>
            </w:pPr>
            <w:r>
              <w:rPr>
                <w:rFonts w:hint="default"/>
                <w:sz w:val="28"/>
                <w:szCs w:val="28"/>
                <w:woUserID w:val="29"/>
              </w:rPr>
              <w:t>30min</w:t>
            </w:r>
            <w:bookmarkStart w:id="8" w:name="_GoBack"/>
            <w:bookmarkEnd w:id="8"/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</w:t>
      </w:r>
      <w:r>
        <w:rPr>
          <w:rFonts w:ascii="Calibri" w:hAnsi="Calibri" w:eastAsia="宋体" w:cs="宋体"/>
          <w:sz w:val="28"/>
          <w:szCs w:val="28"/>
        </w:rPr>
        <w:t>物理</w:t>
      </w:r>
      <w:r>
        <w:rPr>
          <w:rFonts w:hint="eastAsia" w:ascii="Calibri" w:hAnsi="Calibri" w:eastAsia="宋体" w:cs="宋体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自主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自主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自主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二模一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60分钟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《练习部分》硫循环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《练习部分》氮循环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《助学提纲》硫氮循环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2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2"/>
              </w:rPr>
              <w:t>3.1.1醇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2"/>
              </w:rPr>
              <w:t>选必三《导学案》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2"/>
              </w:rPr>
              <w:t>3.1.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2"/>
              </w:rPr>
              <w:t>2酚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2"/>
              </w:rPr>
              <w:t>选必三《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2"/>
              </w:rPr>
              <w:t>练习册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2"/>
              </w:rPr>
              <w:t>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2"/>
              </w:rPr>
              <w:t>3.1.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2"/>
              </w:rPr>
              <w:t>2酚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2"/>
              </w:rPr>
              <w:t>《走进合格考》有机复习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2"/>
              </w:rPr>
              <w:t>2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安亭高级中学高三年级化学学科作业公示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二模卷0.5份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二模卷1.5份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90分钟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必修二练习册第一章第二节1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必修二练习册第一章第二节2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选必2练习册P49-52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选必2练习册P59-61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静安一模1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静安一模2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二模考试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订正二模试卷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配套练习10.3.4.1.——10.3.4.2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选择和填空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配套练习10.3.4.3—10.3.4。4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选择题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选必二9.1练习册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巩固练习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选必二9.2练习册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巩固练习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必修四7.3练习册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巩固练习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必修四第八课练习册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巩固练习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15分钟</w:t>
            </w:r>
          </w:p>
        </w:tc>
      </w:tr>
    </w:tbl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安亭高级中学高三年级政治学科作业公示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订正二模卷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普陀二模卷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 xml:space="preserve">书面 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练习册18课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自默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背诵纲要（下）第2单元知识点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背诵纲要（下）第3单元知识点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选必第4单元卷、纲要（下）第1单元卷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徐汇二模一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徐汇二模二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徐汇二模三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徐汇二模四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校本人口分布练习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预习人口迁移知识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6"/>
              </w:rPr>
            </w:pPr>
            <w:r>
              <w:rPr>
                <w:rFonts w:hint="default"/>
                <w:sz w:val="28"/>
                <w:szCs w:val="28"/>
                <w:woUserID w:val="2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主题4预习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主题4知识点填空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主题4综合题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安亭高级中学高三年级地理学科作业公示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一轮复习（一）P126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黄浦一模卷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6</w:t>
            </w:r>
            <w:r>
              <w:rPr>
                <w:rFonts w:hint="eastAsia"/>
                <w:sz w:val="28"/>
                <w:szCs w:val="28"/>
              </w:rPr>
              <w:t>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月31日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信息系统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信息系统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信息系统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信息系统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8"/>
              </w:rPr>
            </w:pPr>
            <w:r>
              <w:rPr>
                <w:rFonts w:hint="default"/>
                <w:sz w:val="28"/>
                <w:szCs w:val="28"/>
                <w:woUserID w:val="28"/>
              </w:rPr>
              <w:t>20分钟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6669A"/>
    <w:multiLevelType w:val="singleLevel"/>
    <w:tmpl w:val="B9F666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FAC340"/>
    <w:multiLevelType w:val="singleLevel"/>
    <w:tmpl w:val="CBFAC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FE9C22"/>
    <w:multiLevelType w:val="singleLevel"/>
    <w:tmpl w:val="EFFE9C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DCB4C0F"/>
    <w:multiLevelType w:val="singleLevel"/>
    <w:tmpl w:val="FDCB4C0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EECEF15"/>
    <w:multiLevelType w:val="singleLevel"/>
    <w:tmpl w:val="FEECEF1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EF6C751"/>
    <w:multiLevelType w:val="singleLevel"/>
    <w:tmpl w:val="FEF6C75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EF48EB0"/>
    <w:multiLevelType w:val="singleLevel"/>
    <w:tmpl w:val="3EF48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FEB3A7"/>
    <w:multiLevelType w:val="singleLevel"/>
    <w:tmpl w:val="6FFEB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A35"/>
    <w:rsid w:val="00146891"/>
    <w:rsid w:val="0016013E"/>
    <w:rsid w:val="001624E0"/>
    <w:rsid w:val="00163A71"/>
    <w:rsid w:val="001855F3"/>
    <w:rsid w:val="001874A6"/>
    <w:rsid w:val="001F4978"/>
    <w:rsid w:val="002128E2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F281A"/>
    <w:rsid w:val="00403C2E"/>
    <w:rsid w:val="004C5004"/>
    <w:rsid w:val="004D466F"/>
    <w:rsid w:val="004E4A32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57C27"/>
    <w:rsid w:val="00986054"/>
    <w:rsid w:val="009D4566"/>
    <w:rsid w:val="009D546A"/>
    <w:rsid w:val="009D7457"/>
    <w:rsid w:val="00A050CE"/>
    <w:rsid w:val="00A128A4"/>
    <w:rsid w:val="00A25F1B"/>
    <w:rsid w:val="00A50729"/>
    <w:rsid w:val="00A62892"/>
    <w:rsid w:val="00A913CB"/>
    <w:rsid w:val="00A95EC7"/>
    <w:rsid w:val="00AA043B"/>
    <w:rsid w:val="00AC6E8C"/>
    <w:rsid w:val="00AE785A"/>
    <w:rsid w:val="00B21C01"/>
    <w:rsid w:val="00B31B56"/>
    <w:rsid w:val="00B82A90"/>
    <w:rsid w:val="00B852B0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6373"/>
    <w:rsid w:val="00F81AC9"/>
    <w:rsid w:val="00FB5D16"/>
    <w:rsid w:val="03530445"/>
    <w:rsid w:val="0D3B1DEF"/>
    <w:rsid w:val="1CBB0012"/>
    <w:rsid w:val="1FEB6E61"/>
    <w:rsid w:val="23B4AF3B"/>
    <w:rsid w:val="27FF74BC"/>
    <w:rsid w:val="2EFF0FEC"/>
    <w:rsid w:val="333F3855"/>
    <w:rsid w:val="375070ED"/>
    <w:rsid w:val="3B47D4AC"/>
    <w:rsid w:val="3B6F0297"/>
    <w:rsid w:val="3B7E6BBE"/>
    <w:rsid w:val="3E7738D4"/>
    <w:rsid w:val="3EDFAED4"/>
    <w:rsid w:val="3FF3E454"/>
    <w:rsid w:val="3FF7371B"/>
    <w:rsid w:val="3FFBD0E0"/>
    <w:rsid w:val="3FFFA767"/>
    <w:rsid w:val="4BFD6B7A"/>
    <w:rsid w:val="4FFB21EE"/>
    <w:rsid w:val="535998F9"/>
    <w:rsid w:val="54FFB6AA"/>
    <w:rsid w:val="57BFD40C"/>
    <w:rsid w:val="5A7B5FF6"/>
    <w:rsid w:val="5B179AFD"/>
    <w:rsid w:val="5D950E4E"/>
    <w:rsid w:val="5DEB7533"/>
    <w:rsid w:val="5F7F2BDD"/>
    <w:rsid w:val="5FBFEFAA"/>
    <w:rsid w:val="679E0706"/>
    <w:rsid w:val="6BB4C82F"/>
    <w:rsid w:val="6D5EDD27"/>
    <w:rsid w:val="6DF5F1DB"/>
    <w:rsid w:val="6E36B845"/>
    <w:rsid w:val="6F976AEB"/>
    <w:rsid w:val="71FFBD53"/>
    <w:rsid w:val="763B015C"/>
    <w:rsid w:val="76AF203A"/>
    <w:rsid w:val="772FDDC0"/>
    <w:rsid w:val="77779B0A"/>
    <w:rsid w:val="777D08E7"/>
    <w:rsid w:val="77954E76"/>
    <w:rsid w:val="77FAA8D8"/>
    <w:rsid w:val="77FF1944"/>
    <w:rsid w:val="79F3FD0D"/>
    <w:rsid w:val="7B3F4EA8"/>
    <w:rsid w:val="7B6B2CC6"/>
    <w:rsid w:val="7B6D7C2F"/>
    <w:rsid w:val="7BDB211F"/>
    <w:rsid w:val="7BDF2A32"/>
    <w:rsid w:val="7BFF78AC"/>
    <w:rsid w:val="7D538EDB"/>
    <w:rsid w:val="7D6F7BA3"/>
    <w:rsid w:val="7E7F8F6E"/>
    <w:rsid w:val="7EB0BE5A"/>
    <w:rsid w:val="7EDF9F51"/>
    <w:rsid w:val="7EFB21ED"/>
    <w:rsid w:val="7EFF694B"/>
    <w:rsid w:val="7EFFF3C6"/>
    <w:rsid w:val="7F65A928"/>
    <w:rsid w:val="7F6FC017"/>
    <w:rsid w:val="7F73B74A"/>
    <w:rsid w:val="7FAEE329"/>
    <w:rsid w:val="7FBA2FB8"/>
    <w:rsid w:val="7FBDF1FA"/>
    <w:rsid w:val="7FC777AA"/>
    <w:rsid w:val="7FD224A9"/>
    <w:rsid w:val="7FD72138"/>
    <w:rsid w:val="7FDB7718"/>
    <w:rsid w:val="7FFF8107"/>
    <w:rsid w:val="962E9FEB"/>
    <w:rsid w:val="9DF9A135"/>
    <w:rsid w:val="9FFA11EE"/>
    <w:rsid w:val="A1D40F89"/>
    <w:rsid w:val="ABBB013F"/>
    <w:rsid w:val="ABFDC395"/>
    <w:rsid w:val="AF7F76D1"/>
    <w:rsid w:val="B37C230D"/>
    <w:rsid w:val="B7ABD151"/>
    <w:rsid w:val="B7BB8331"/>
    <w:rsid w:val="B92FB39C"/>
    <w:rsid w:val="BB7F0872"/>
    <w:rsid w:val="BBFF7F9D"/>
    <w:rsid w:val="BD492006"/>
    <w:rsid w:val="BDE767C9"/>
    <w:rsid w:val="BFFF6527"/>
    <w:rsid w:val="C1FDBF28"/>
    <w:rsid w:val="CDD94EDA"/>
    <w:rsid w:val="CFDDEB26"/>
    <w:rsid w:val="DAFFFFC1"/>
    <w:rsid w:val="DBFD30D4"/>
    <w:rsid w:val="DEFB08A4"/>
    <w:rsid w:val="DF3FCCD1"/>
    <w:rsid w:val="DF9FE013"/>
    <w:rsid w:val="DFDFD9B2"/>
    <w:rsid w:val="DFED4939"/>
    <w:rsid w:val="DFF41ACB"/>
    <w:rsid w:val="DFFE3437"/>
    <w:rsid w:val="DFFE4585"/>
    <w:rsid w:val="DFFF40BF"/>
    <w:rsid w:val="E47C0A9A"/>
    <w:rsid w:val="EB9E95EC"/>
    <w:rsid w:val="EBEFC7E0"/>
    <w:rsid w:val="EBFF6024"/>
    <w:rsid w:val="ED74C73F"/>
    <w:rsid w:val="EEF62D9D"/>
    <w:rsid w:val="EEF7CBB0"/>
    <w:rsid w:val="EEFB65C9"/>
    <w:rsid w:val="EF6FF4F3"/>
    <w:rsid w:val="EF7CE935"/>
    <w:rsid w:val="EF7F6537"/>
    <w:rsid w:val="EF7F891A"/>
    <w:rsid w:val="EFBBC0B4"/>
    <w:rsid w:val="EFBFB1D2"/>
    <w:rsid w:val="EFD98032"/>
    <w:rsid w:val="EFE78AF8"/>
    <w:rsid w:val="F3EBFDB0"/>
    <w:rsid w:val="F4F975C5"/>
    <w:rsid w:val="F63FB16F"/>
    <w:rsid w:val="F6DF0910"/>
    <w:rsid w:val="F7BE6937"/>
    <w:rsid w:val="F7BF0993"/>
    <w:rsid w:val="F7F7AE4D"/>
    <w:rsid w:val="F7FB285C"/>
    <w:rsid w:val="FAE71868"/>
    <w:rsid w:val="FAEF6687"/>
    <w:rsid w:val="FB7FCEFB"/>
    <w:rsid w:val="FBFDCE78"/>
    <w:rsid w:val="FBFF0855"/>
    <w:rsid w:val="FBFF215A"/>
    <w:rsid w:val="FDB79269"/>
    <w:rsid w:val="FDDF7879"/>
    <w:rsid w:val="FDDFE37E"/>
    <w:rsid w:val="FE477E5C"/>
    <w:rsid w:val="FE572CB6"/>
    <w:rsid w:val="FE6F750A"/>
    <w:rsid w:val="FEFB46CD"/>
    <w:rsid w:val="FF3785B4"/>
    <w:rsid w:val="FF7B4B62"/>
    <w:rsid w:val="FF7E15D3"/>
    <w:rsid w:val="FFDFDA26"/>
    <w:rsid w:val="FFF76E76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10</Pages>
  <Words>356</Words>
  <Characters>2033</Characters>
  <Lines>16</Lines>
  <Paragraphs>4</Paragraphs>
  <TotalTime>0</TotalTime>
  <ScaleCrop>false</ScaleCrop>
  <LinksUpToDate>false</LinksUpToDate>
  <CharactersWithSpaces>2385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2025-04-08T04:39:00Z</dcterms:created>
  <dc:creator>User</dc:creator>
  <cp:lastModifiedBy>皓云 沈</cp:lastModifiedBy>
  <dcterms:modified xsi:type="dcterms:W3CDTF">2025-04-10T11:54:32Z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